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ЗАКЛЮЧЕНИЕ</w:t>
      </w:r>
    </w:p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tbl>
      <w:tblPr>
        <w:tblStyle w:val="a4"/>
        <w:tblW w:w="100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2"/>
        <w:gridCol w:w="139"/>
      </w:tblGrid>
      <w:tr w:rsidR="00886AFC" w:rsidRPr="00E97960" w:rsidTr="003B7DAC">
        <w:trPr>
          <w:gridAfter w:val="1"/>
          <w:wAfter w:w="139" w:type="dxa"/>
          <w:trHeight w:val="86"/>
        </w:trPr>
        <w:tc>
          <w:tcPr>
            <w:tcW w:w="9882" w:type="dxa"/>
            <w:hideMark/>
          </w:tcPr>
          <w:p w:rsidR="003B7DAC" w:rsidRDefault="00E97960" w:rsidP="003B7DAC">
            <w:pPr>
              <w:ind w:right="34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>внеплановой камеральной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проверки </w:t>
            </w:r>
            <w:proofErr w:type="spellStart"/>
            <w:r w:rsidR="00F24287">
              <w:rPr>
                <w:rFonts w:ascii="Liberation Serif" w:hAnsi="Liberation Serif"/>
                <w:b/>
                <w:bCs/>
                <w:sz w:val="28"/>
                <w:szCs w:val="28"/>
              </w:rPr>
              <w:t>Слободо-Туринского</w:t>
            </w:r>
            <w:proofErr w:type="spellEnd"/>
            <w:r w:rsidR="00F24287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муниципального отдела управления образованием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по соблюдению требований </w:t>
            </w:r>
            <w:hyperlink r:id="rId7" w:tooltip="Законы в России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законодательства Российской Федерации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и иных нормативных </w:t>
            </w:r>
            <w:hyperlink r:id="rId8" w:tooltip="Правовые акты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правовых актов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 при заключении контракта в соответствии с п. 9 ч. 1 ст. 93 Федерального закона №44-ФЗ</w:t>
            </w:r>
            <w:proofErr w:type="gramStart"/>
            <w:r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 начальника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31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.0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8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.2020 года №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>72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«О проведении внеплановой проверки».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Цель проверки: предупреждение и выявление нарушений законодательства Российской Федерации и иных </w:t>
            </w:r>
            <w:hyperlink r:id="rId9" w:tooltip="Нормы права" w:history="1">
              <w:r w:rsidRPr="00E97960">
                <w:rPr>
                  <w:rFonts w:ascii="Liberation Serif" w:eastAsia="Times New Roman" w:hAnsi="Liberation Serif"/>
                  <w:sz w:val="28"/>
                  <w:szCs w:val="28"/>
                  <w:lang w:eastAsia="ru-RU"/>
                </w:rPr>
                <w:t>нормативных правовых</w:t>
              </w:r>
            </w:hyperlink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при заключении муниципальных  контрактов  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Предмет проверки: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при заключении муниципального контракта от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06.04.2020г</w:t>
            </w:r>
            <w:r w:rsidR="007215A7">
              <w:rPr>
                <w:rFonts w:ascii="Liberation Serif" w:hAnsi="Liberation Serif"/>
              </w:rPr>
              <w:t xml:space="preserve">.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215A7" w:rsidRPr="00576A36">
              <w:rPr>
                <w:rFonts w:ascii="Liberation Serif" w:hAnsi="Liberation Serif"/>
                <w:sz w:val="28"/>
                <w:szCs w:val="28"/>
              </w:rPr>
              <w:t>338070</w:t>
            </w:r>
            <w:r w:rsidR="007215A7">
              <w:rPr>
                <w:rFonts w:ascii="Liberation Serif" w:hAnsi="Liberation Serif"/>
              </w:rPr>
              <w:t>;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 от 06.04.2020г</w:t>
            </w:r>
            <w:r w:rsidR="007215A7">
              <w:rPr>
                <w:rFonts w:ascii="Liberation Serif" w:hAnsi="Liberation Serif"/>
              </w:rPr>
              <w:t>.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215A7" w:rsidRPr="00576A36">
              <w:rPr>
                <w:rFonts w:ascii="Liberation Serif" w:hAnsi="Liberation Serif"/>
                <w:sz w:val="28"/>
                <w:szCs w:val="28"/>
              </w:rPr>
              <w:t>338074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Для проведения проверки объектом контроля представлены: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1.Уведомление о заключении контракта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Копия заключенного 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босновани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 заключение 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Отчет о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невозможности (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нецелесообразности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)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использования иных способов определения поста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 исполнителя) для обеспечения государственных (муниципальных) нужд.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роверяемый период деятельности: </w:t>
            </w:r>
            <w:r w:rsidR="00F24287">
              <w:rPr>
                <w:rFonts w:ascii="Liberation Serif" w:hAnsi="Liberation Serif"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20г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24287" w:rsidRDefault="00F24287" w:rsidP="00F24287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973F5">
              <w:rPr>
                <w:rFonts w:ascii="Liberation Serif" w:hAnsi="Liberation Serif"/>
                <w:sz w:val="28"/>
                <w:szCs w:val="28"/>
              </w:rPr>
              <w:t>Проверке подлежит</w:t>
            </w:r>
            <w:r w:rsidRPr="009144A0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>муниципальн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ый отдел управлением </w:t>
            </w:r>
          </w:p>
          <w:p w:rsidR="00F24287" w:rsidRDefault="00F24287" w:rsidP="00F24287">
            <w:pPr>
              <w:tabs>
                <w:tab w:val="left" w:pos="709"/>
              </w:tabs>
              <w:ind w:left="-737" w:right="340" w:firstLine="709"/>
              <w:jc w:val="both"/>
              <w:rPr>
                <w:rStyle w:val="copytarget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(далее  «Заказчик»)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ИНН/КПП  </w:t>
            </w:r>
            <w:r>
              <w:rPr>
                <w:rStyle w:val="copytarget"/>
                <w:rFonts w:ascii="Liberation Serif" w:hAnsi="Liberation Serif"/>
                <w:sz w:val="28"/>
                <w:szCs w:val="28"/>
              </w:rPr>
              <w:t>6651001799/667601001</w:t>
            </w:r>
          </w:p>
          <w:p w:rsidR="00F24287" w:rsidRPr="00E83A18" w:rsidRDefault="00F24287" w:rsidP="00F24287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Юридический адрес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: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>62393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Свердловская область,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район,</w:t>
            </w: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уринская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Слобода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улица </w:t>
            </w:r>
            <w:r>
              <w:rPr>
                <w:rFonts w:ascii="Liberation Serif" w:hAnsi="Liberation Serif"/>
                <w:sz w:val="28"/>
                <w:szCs w:val="28"/>
              </w:rPr>
              <w:t>Первомайская,д.2.</w:t>
            </w:r>
          </w:p>
          <w:p w:rsidR="00F24287" w:rsidRDefault="00F24287" w:rsidP="00F24287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Руководитель: 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начальник Г.И.Фоминов.</w:t>
            </w:r>
          </w:p>
          <w:p w:rsidR="00F24287" w:rsidRPr="009144A0" w:rsidRDefault="00F24287" w:rsidP="00F24287">
            <w:pPr>
              <w:ind w:right="340"/>
              <w:jc w:val="both"/>
              <w:rPr>
                <w:rFonts w:ascii="Liberation Serif" w:hAnsi="Liberation Serif"/>
                <w:color w:val="C0504D" w:themeColor="accent2"/>
                <w:sz w:val="28"/>
                <w:szCs w:val="28"/>
              </w:rPr>
            </w:pPr>
            <w:r w:rsidRPr="009144A0">
              <w:rPr>
                <w:rFonts w:ascii="Liberation Serif" w:hAnsi="Liberation Serif"/>
                <w:sz w:val="28"/>
                <w:szCs w:val="28"/>
              </w:rPr>
              <w:t xml:space="preserve">Срок проведения контрольного мероприятия: с 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01.0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.2020 по 03.0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325004">
              <w:rPr>
                <w:rFonts w:ascii="Liberation Serif" w:hAnsi="Liberation Serif"/>
                <w:sz w:val="28"/>
                <w:szCs w:val="28"/>
              </w:rPr>
              <w:t>.2020года</w:t>
            </w:r>
            <w:r w:rsidRPr="009144A0">
              <w:rPr>
                <w:rFonts w:ascii="Liberation Serif" w:hAnsi="Liberation Serif"/>
                <w:color w:val="C0504D" w:themeColor="accent2"/>
                <w:sz w:val="28"/>
                <w:szCs w:val="28"/>
              </w:rPr>
              <w:t>.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f3"/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E97960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Проверка проведена</w:t>
            </w:r>
            <w:r w:rsidRPr="00E97960">
              <w:rPr>
                <w:rStyle w:val="aa"/>
                <w:rFonts w:ascii="Liberation Serif" w:hAnsi="Liberation Serif"/>
                <w:b w:val="0"/>
                <w:sz w:val="28"/>
                <w:szCs w:val="28"/>
              </w:rPr>
              <w:t>: главным</w:t>
            </w:r>
            <w:r w:rsidRPr="00E97960">
              <w:rPr>
                <w:rStyle w:val="aa"/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специалистом по финансовому контролю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Сидоровой Е.Л.</w:t>
            </w:r>
          </w:p>
          <w:p w:rsidR="00E97960" w:rsidRDefault="00F24287" w:rsidP="00F24287">
            <w:pPr>
              <w:ind w:left="-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C43E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ходе проверки нарушений не установлено.</w:t>
            </w: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886AFC" w:rsidRPr="00E97960" w:rsidRDefault="004B1AF3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</w:p>
        </w:tc>
      </w:tr>
      <w:tr w:rsidR="00D14A7B" w:rsidRPr="00E97960" w:rsidTr="003B7DAC">
        <w:trPr>
          <w:gridAfter w:val="1"/>
          <w:wAfter w:w="139" w:type="dxa"/>
        </w:trPr>
        <w:tc>
          <w:tcPr>
            <w:tcW w:w="9882" w:type="dxa"/>
            <w:hideMark/>
          </w:tcPr>
          <w:p w:rsidR="00D14A7B" w:rsidRPr="00E97960" w:rsidRDefault="00D14A7B" w:rsidP="004272D5">
            <w:pPr>
              <w:ind w:left="175"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86AFC" w:rsidRPr="00E97960" w:rsidTr="003B7DAC">
        <w:trPr>
          <w:trHeight w:val="48"/>
        </w:trPr>
        <w:tc>
          <w:tcPr>
            <w:tcW w:w="10021" w:type="dxa"/>
            <w:gridSpan w:val="2"/>
          </w:tcPr>
          <w:p w:rsidR="00886AFC" w:rsidRPr="00E97960" w:rsidRDefault="00886AFC" w:rsidP="00923888">
            <w:pPr>
              <w:pStyle w:val="a3"/>
              <w:ind w:left="-680" w:right="113" w:firstLine="709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</w:tbl>
    <w:p w:rsidR="00886AFC" w:rsidRPr="00E97960" w:rsidRDefault="00886AFC" w:rsidP="00886AFC">
      <w:pPr>
        <w:rPr>
          <w:color w:val="FF0000"/>
        </w:rPr>
      </w:pPr>
    </w:p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84" w:rsidRDefault="002D6984" w:rsidP="00741981">
      <w:pPr>
        <w:spacing w:after="0" w:line="240" w:lineRule="auto"/>
      </w:pPr>
      <w:r>
        <w:separator/>
      </w:r>
    </w:p>
  </w:endnote>
  <w:endnote w:type="continuationSeparator" w:id="0">
    <w:p w:rsidR="002D6984" w:rsidRDefault="002D6984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BD54D3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F24287">
          <w:rPr>
            <w:noProof/>
          </w:rPr>
          <w:t>1</w:t>
        </w:r>
        <w:r>
          <w:fldChar w:fldCharType="end"/>
        </w:r>
      </w:p>
    </w:sdtContent>
  </w:sdt>
  <w:p w:rsidR="001F7E3D" w:rsidRDefault="002D69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84" w:rsidRDefault="002D6984" w:rsidP="00741981">
      <w:pPr>
        <w:spacing w:after="0" w:line="240" w:lineRule="auto"/>
      </w:pPr>
      <w:r>
        <w:separator/>
      </w:r>
    </w:p>
  </w:footnote>
  <w:footnote w:type="continuationSeparator" w:id="0">
    <w:p w:rsidR="002D6984" w:rsidRDefault="002D6984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86370"/>
    <w:rsid w:val="001A53F2"/>
    <w:rsid w:val="001D5CD7"/>
    <w:rsid w:val="00295E89"/>
    <w:rsid w:val="002D6984"/>
    <w:rsid w:val="002E06A8"/>
    <w:rsid w:val="002E7AD8"/>
    <w:rsid w:val="00370B48"/>
    <w:rsid w:val="003B7DAC"/>
    <w:rsid w:val="003E02BE"/>
    <w:rsid w:val="004272D5"/>
    <w:rsid w:val="004B1AF3"/>
    <w:rsid w:val="00525D12"/>
    <w:rsid w:val="00545134"/>
    <w:rsid w:val="005B331E"/>
    <w:rsid w:val="00692D02"/>
    <w:rsid w:val="006E44E4"/>
    <w:rsid w:val="006E7EB6"/>
    <w:rsid w:val="007215A7"/>
    <w:rsid w:val="00741981"/>
    <w:rsid w:val="007428BD"/>
    <w:rsid w:val="0079614D"/>
    <w:rsid w:val="007A348C"/>
    <w:rsid w:val="007B658E"/>
    <w:rsid w:val="007C3BE7"/>
    <w:rsid w:val="00804328"/>
    <w:rsid w:val="00886AFC"/>
    <w:rsid w:val="008B389C"/>
    <w:rsid w:val="008B57CC"/>
    <w:rsid w:val="008C46E4"/>
    <w:rsid w:val="00923888"/>
    <w:rsid w:val="00A151F6"/>
    <w:rsid w:val="00A50948"/>
    <w:rsid w:val="00A7269C"/>
    <w:rsid w:val="00B0330E"/>
    <w:rsid w:val="00B5239E"/>
    <w:rsid w:val="00BD54D3"/>
    <w:rsid w:val="00C74FEE"/>
    <w:rsid w:val="00C860FA"/>
    <w:rsid w:val="00CA4046"/>
    <w:rsid w:val="00D03DB7"/>
    <w:rsid w:val="00D14A7B"/>
    <w:rsid w:val="00D37EE1"/>
    <w:rsid w:val="00DC7BA8"/>
    <w:rsid w:val="00DD6BFA"/>
    <w:rsid w:val="00E11F18"/>
    <w:rsid w:val="00E97960"/>
    <w:rsid w:val="00EB12E5"/>
    <w:rsid w:val="00EB6B58"/>
    <w:rsid w:val="00ED4D30"/>
    <w:rsid w:val="00F24287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  <w:style w:type="character" w:customStyle="1" w:styleId="copytarget">
    <w:name w:val="copy_target"/>
    <w:basedOn w:val="a0"/>
    <w:rsid w:val="00E97960"/>
  </w:style>
  <w:style w:type="character" w:customStyle="1" w:styleId="company-infotitle">
    <w:name w:val="company-info__title"/>
    <w:basedOn w:val="a0"/>
    <w:rsid w:val="00E97960"/>
  </w:style>
  <w:style w:type="character" w:customStyle="1" w:styleId="chief-title">
    <w:name w:val="chief-title"/>
    <w:basedOn w:val="a0"/>
    <w:rsid w:val="00E97960"/>
  </w:style>
  <w:style w:type="character" w:customStyle="1" w:styleId="company-infotext">
    <w:name w:val="company-info__text"/>
    <w:basedOn w:val="a0"/>
    <w:rsid w:val="00E97960"/>
  </w:style>
  <w:style w:type="character" w:styleId="af4">
    <w:name w:val="Hyperlink"/>
    <w:basedOn w:val="a0"/>
    <w:uiPriority w:val="99"/>
    <w:unhideWhenUsed/>
    <w:rsid w:val="00923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25</cp:revision>
  <cp:lastPrinted>2019-10-28T09:44:00Z</cp:lastPrinted>
  <dcterms:created xsi:type="dcterms:W3CDTF">2019-05-15T09:17:00Z</dcterms:created>
  <dcterms:modified xsi:type="dcterms:W3CDTF">2020-09-04T05:56:00Z</dcterms:modified>
</cp:coreProperties>
</file>